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75" w:rsidRDefault="00EA4775" w:rsidP="00EA4775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EA4775" w:rsidRPr="00A2451D" w:rsidRDefault="00EA4775" w:rsidP="00EA477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2451D">
        <w:rPr>
          <w:rFonts w:ascii="Times New Roman" w:eastAsia="Calibri" w:hAnsi="Times New Roman" w:cs="Times New Roman"/>
          <w:b/>
        </w:rPr>
        <w:t>Расписание занятий</w:t>
      </w:r>
    </w:p>
    <w:p w:rsidR="00EA4775" w:rsidRPr="00A2451D" w:rsidRDefault="00EA4775" w:rsidP="00EA4775">
      <w:pPr>
        <w:spacing w:after="0"/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>ординаторов 1-го года обучения (очная форма)</w:t>
      </w:r>
    </w:p>
    <w:p w:rsidR="00EA4775" w:rsidRPr="00A2451D" w:rsidRDefault="00EA4775" w:rsidP="00EA4775">
      <w:pPr>
        <w:spacing w:after="0"/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 xml:space="preserve">по специальности </w:t>
      </w:r>
      <w:r w:rsidRPr="00AD2330">
        <w:rPr>
          <w:rFonts w:ascii="Times New Roman" w:eastAsia="Calibri" w:hAnsi="Times New Roman" w:cs="Times New Roman"/>
        </w:rPr>
        <w:t>31.08.05 Клиническая лабораторная диагностика</w:t>
      </w:r>
    </w:p>
    <w:p w:rsidR="00EA4775" w:rsidRPr="00A2451D" w:rsidRDefault="00EA4775" w:rsidP="00EA4775">
      <w:pPr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eastAsia="Calibri" w:hAnsi="Times New Roman" w:cs="Times New Roman"/>
        </w:rPr>
        <w:t xml:space="preserve">весенний </w:t>
      </w:r>
      <w:r w:rsidRPr="00A2451D">
        <w:rPr>
          <w:rFonts w:ascii="Times New Roman" w:eastAsia="Calibri" w:hAnsi="Times New Roman" w:cs="Times New Roman"/>
        </w:rPr>
        <w:t xml:space="preserve">семестр </w:t>
      </w:r>
      <w:r>
        <w:rPr>
          <w:rFonts w:ascii="Times New Roman" w:eastAsia="Calibri" w:hAnsi="Times New Roman" w:cs="Times New Roman"/>
        </w:rPr>
        <w:t xml:space="preserve">2023/2024 </w:t>
      </w:r>
      <w:r w:rsidRPr="00A2451D">
        <w:rPr>
          <w:rFonts w:ascii="Times New Roman" w:eastAsia="Calibri" w:hAnsi="Times New Roman" w:cs="Times New Roman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4554"/>
        <w:gridCol w:w="1626"/>
        <w:gridCol w:w="1750"/>
      </w:tblGrid>
      <w:tr w:rsidR="00EA4775" w:rsidRPr="00A2451D" w:rsidTr="009C0E5D">
        <w:tc>
          <w:tcPr>
            <w:tcW w:w="1662" w:type="dxa"/>
          </w:tcPr>
          <w:p w:rsidR="00EA4775" w:rsidRPr="00A2451D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32" w:type="dxa"/>
          </w:tcPr>
          <w:p w:rsidR="00EA4775" w:rsidRPr="00A2451D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21" w:type="dxa"/>
          </w:tcPr>
          <w:p w:rsidR="00EA4775" w:rsidRPr="00A2451D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56" w:type="dxa"/>
          </w:tcPr>
          <w:p w:rsidR="00EA4775" w:rsidRPr="00A2451D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 w:rsidRPr="00182DEF">
              <w:rPr>
                <w:rFonts w:ascii="Times New Roman" w:hAnsi="Times New Roman" w:cs="Times New Roman"/>
              </w:rPr>
              <w:t>Место преподавания</w:t>
            </w:r>
          </w:p>
        </w:tc>
      </w:tr>
      <w:tr w:rsidR="00EA4775" w:rsidRPr="00A2451D" w:rsidTr="009C0E5D">
        <w:tc>
          <w:tcPr>
            <w:tcW w:w="1662" w:type="dxa"/>
            <w:vAlign w:val="center"/>
          </w:tcPr>
          <w:p w:rsidR="00EA4775" w:rsidRPr="00A2451D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01.02-29.05</w:t>
            </w:r>
          </w:p>
        </w:tc>
        <w:tc>
          <w:tcPr>
            <w:tcW w:w="4632" w:type="dxa"/>
            <w:vAlign w:val="center"/>
          </w:tcPr>
          <w:p w:rsidR="00EA4775" w:rsidRPr="00A2451D" w:rsidRDefault="00EA4775" w:rsidP="009C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21" w:type="dxa"/>
          </w:tcPr>
          <w:p w:rsidR="00EA4775" w:rsidRDefault="00EA4775" w:rsidP="009C0E5D">
            <w:pPr>
              <w:rPr>
                <w:rFonts w:ascii="Times New Roman" w:hAnsi="Times New Roman" w:cs="Times New Roman"/>
              </w:rPr>
            </w:pPr>
            <w:r w:rsidRPr="00182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Кудаева Ирина Валерьевна</w:t>
            </w:r>
          </w:p>
        </w:tc>
        <w:tc>
          <w:tcPr>
            <w:tcW w:w="1756" w:type="dxa"/>
            <w:vAlign w:val="center"/>
          </w:tcPr>
          <w:p w:rsidR="00EA4775" w:rsidRDefault="00EA4775" w:rsidP="009C0E5D">
            <w:r w:rsidRPr="0040418B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EA4775" w:rsidRPr="00A2451D" w:rsidTr="009C0E5D">
        <w:tc>
          <w:tcPr>
            <w:tcW w:w="1662" w:type="dxa"/>
            <w:vAlign w:val="center"/>
          </w:tcPr>
          <w:p w:rsidR="00EA4775" w:rsidRPr="00A2451D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01.02-23.06</w:t>
            </w:r>
          </w:p>
        </w:tc>
        <w:tc>
          <w:tcPr>
            <w:tcW w:w="4632" w:type="dxa"/>
            <w:vAlign w:val="center"/>
          </w:tcPr>
          <w:p w:rsidR="00EA4775" w:rsidRPr="00A2451D" w:rsidRDefault="00EA4775" w:rsidP="009C0E5D">
            <w:pPr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(клиническая базовая)</w:t>
            </w:r>
          </w:p>
        </w:tc>
        <w:tc>
          <w:tcPr>
            <w:tcW w:w="1521" w:type="dxa"/>
          </w:tcPr>
          <w:p w:rsidR="00EA4775" w:rsidRPr="0040418B" w:rsidRDefault="00EA4775" w:rsidP="009C0E5D">
            <w:pPr>
              <w:rPr>
                <w:rFonts w:ascii="Times New Roman" w:hAnsi="Times New Roman" w:cs="Times New Roman"/>
              </w:rPr>
            </w:pPr>
            <w:r w:rsidRPr="00182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Кудаева Ирина Валерьевна</w:t>
            </w:r>
          </w:p>
        </w:tc>
        <w:tc>
          <w:tcPr>
            <w:tcW w:w="1756" w:type="dxa"/>
            <w:vAlign w:val="center"/>
          </w:tcPr>
          <w:p w:rsidR="00EA4775" w:rsidRDefault="00EA4775" w:rsidP="009C0E5D">
            <w:r w:rsidRPr="0040418B">
              <w:rPr>
                <w:rFonts w:ascii="Times New Roman" w:hAnsi="Times New Roman" w:cs="Times New Roman"/>
              </w:rPr>
              <w:t>ФГБНУ ВСИМЭИ</w:t>
            </w:r>
          </w:p>
        </w:tc>
      </w:tr>
    </w:tbl>
    <w:p w:rsidR="00EA4775" w:rsidRPr="00A2451D" w:rsidRDefault="00EA4775" w:rsidP="00EA4775">
      <w:pPr>
        <w:jc w:val="center"/>
        <w:rPr>
          <w:rFonts w:ascii="Times New Roman" w:hAnsi="Times New Roman" w:cs="Times New Roman"/>
        </w:rPr>
      </w:pPr>
    </w:p>
    <w:p w:rsidR="00EA4775" w:rsidRPr="00A2451D" w:rsidRDefault="00EA4775" w:rsidP="00EA477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2451D">
        <w:rPr>
          <w:rFonts w:ascii="Times New Roman" w:eastAsia="Calibri" w:hAnsi="Times New Roman" w:cs="Times New Roman"/>
          <w:b/>
        </w:rPr>
        <w:t>Расписание занятий</w:t>
      </w:r>
    </w:p>
    <w:p w:rsidR="00EA4775" w:rsidRPr="00A2451D" w:rsidRDefault="00EA4775" w:rsidP="00EA4775">
      <w:pPr>
        <w:spacing w:after="0"/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>ординаторов 2-го года обучения (очная форма)</w:t>
      </w:r>
    </w:p>
    <w:p w:rsidR="00EA4775" w:rsidRPr="00A2451D" w:rsidRDefault="00EA4775" w:rsidP="00EA4775">
      <w:pPr>
        <w:spacing w:after="0"/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 xml:space="preserve">по специальности </w:t>
      </w:r>
      <w:r w:rsidRPr="00AD2330">
        <w:rPr>
          <w:rFonts w:ascii="Times New Roman" w:eastAsia="Calibri" w:hAnsi="Times New Roman" w:cs="Times New Roman"/>
        </w:rPr>
        <w:t>31.08.05 Клиническая лабораторная диагностика</w:t>
      </w:r>
    </w:p>
    <w:p w:rsidR="00EA4775" w:rsidRPr="00A2451D" w:rsidRDefault="00EA4775" w:rsidP="00EA4775">
      <w:pPr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eastAsia="Calibri" w:hAnsi="Times New Roman" w:cs="Times New Roman"/>
        </w:rPr>
        <w:t xml:space="preserve">весенний </w:t>
      </w:r>
      <w:r w:rsidRPr="00A2451D">
        <w:rPr>
          <w:rFonts w:ascii="Times New Roman" w:eastAsia="Calibri" w:hAnsi="Times New Roman" w:cs="Times New Roman"/>
        </w:rPr>
        <w:t xml:space="preserve">семестр </w:t>
      </w:r>
      <w:r>
        <w:rPr>
          <w:rFonts w:ascii="Times New Roman" w:eastAsia="Calibri" w:hAnsi="Times New Roman" w:cs="Times New Roman"/>
        </w:rPr>
        <w:t xml:space="preserve">2023/2024 </w:t>
      </w:r>
      <w:r w:rsidRPr="00A2451D">
        <w:rPr>
          <w:rFonts w:ascii="Times New Roman" w:eastAsia="Calibri" w:hAnsi="Times New Roman" w:cs="Times New Roman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4582"/>
        <w:gridCol w:w="1626"/>
        <w:gridCol w:w="1741"/>
      </w:tblGrid>
      <w:tr w:rsidR="00EA4775" w:rsidRPr="00A2451D" w:rsidTr="009C0E5D">
        <w:tc>
          <w:tcPr>
            <w:tcW w:w="1649" w:type="dxa"/>
          </w:tcPr>
          <w:p w:rsidR="00EA4775" w:rsidRPr="00A2451D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71" w:type="dxa"/>
          </w:tcPr>
          <w:p w:rsidR="00EA4775" w:rsidRPr="00A2451D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03" w:type="dxa"/>
          </w:tcPr>
          <w:p w:rsidR="00EA4775" w:rsidRPr="00A2451D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48" w:type="dxa"/>
          </w:tcPr>
          <w:p w:rsidR="00EA4775" w:rsidRPr="00A2451D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 w:rsidRPr="00182DEF">
              <w:rPr>
                <w:rFonts w:ascii="Times New Roman" w:hAnsi="Times New Roman" w:cs="Times New Roman"/>
              </w:rPr>
              <w:t>Место преподавания</w:t>
            </w:r>
          </w:p>
        </w:tc>
      </w:tr>
      <w:tr w:rsidR="00EA4775" w:rsidRPr="00A2451D" w:rsidTr="009C0E5D">
        <w:tc>
          <w:tcPr>
            <w:tcW w:w="1649" w:type="dxa"/>
            <w:vAlign w:val="center"/>
          </w:tcPr>
          <w:p w:rsidR="00EA4775" w:rsidRPr="00A2451D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01.02-30.03</w:t>
            </w:r>
          </w:p>
        </w:tc>
        <w:tc>
          <w:tcPr>
            <w:tcW w:w="4671" w:type="dxa"/>
            <w:vAlign w:val="center"/>
          </w:tcPr>
          <w:p w:rsidR="00EA4775" w:rsidRPr="00A2451D" w:rsidRDefault="00EA4775" w:rsidP="009C0E5D">
            <w:pPr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клиническая (базовая)</w:t>
            </w:r>
          </w:p>
        </w:tc>
        <w:tc>
          <w:tcPr>
            <w:tcW w:w="1503" w:type="dxa"/>
          </w:tcPr>
          <w:p w:rsidR="00EA4775" w:rsidRDefault="00EA4775" w:rsidP="009C0E5D">
            <w:pPr>
              <w:rPr>
                <w:rFonts w:ascii="Times New Roman" w:hAnsi="Times New Roman" w:cs="Times New Roman"/>
              </w:rPr>
            </w:pPr>
            <w:r w:rsidRPr="00182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Кудаева Ирина Валерьевна</w:t>
            </w:r>
          </w:p>
        </w:tc>
        <w:tc>
          <w:tcPr>
            <w:tcW w:w="1748" w:type="dxa"/>
            <w:vAlign w:val="center"/>
          </w:tcPr>
          <w:p w:rsidR="00EA4775" w:rsidRDefault="00EA4775" w:rsidP="009C0E5D">
            <w:r>
              <w:rPr>
                <w:rFonts w:ascii="Times New Roman" w:hAnsi="Times New Roman" w:cs="Times New Roman"/>
              </w:rPr>
              <w:t xml:space="preserve">Клиника </w:t>
            </w:r>
            <w:r w:rsidRPr="00CC4354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EA4775" w:rsidRPr="00A2451D" w:rsidTr="009C0E5D">
        <w:tc>
          <w:tcPr>
            <w:tcW w:w="1649" w:type="dxa"/>
            <w:vAlign w:val="center"/>
          </w:tcPr>
          <w:p w:rsidR="00EA4775" w:rsidRPr="00A2451D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31.03-04.04</w:t>
            </w:r>
          </w:p>
        </w:tc>
        <w:tc>
          <w:tcPr>
            <w:tcW w:w="4671" w:type="dxa"/>
            <w:vAlign w:val="center"/>
          </w:tcPr>
          <w:p w:rsidR="00EA4775" w:rsidRPr="00A2451D" w:rsidRDefault="00EA4775" w:rsidP="009C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МСЧ</w:t>
            </w:r>
            <w:r>
              <w:t xml:space="preserve"> (</w:t>
            </w:r>
            <w:r w:rsidRPr="0092603B">
              <w:rPr>
                <w:rFonts w:ascii="Times New Roman" w:hAnsi="Times New Roman" w:cs="Times New Roman"/>
              </w:rPr>
              <w:t>Медицина чрезвычайных ситуаций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3" w:type="dxa"/>
          </w:tcPr>
          <w:p w:rsidR="00EA4775" w:rsidRDefault="00EA4775" w:rsidP="009C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Нина Алексеевна</w:t>
            </w:r>
          </w:p>
        </w:tc>
        <w:tc>
          <w:tcPr>
            <w:tcW w:w="1748" w:type="dxa"/>
            <w:vAlign w:val="center"/>
          </w:tcPr>
          <w:p w:rsidR="00EA4775" w:rsidRDefault="00EA4775" w:rsidP="009C0E5D">
            <w:r>
              <w:rPr>
                <w:rFonts w:ascii="Times New Roman" w:hAnsi="Times New Roman" w:cs="Times New Roman"/>
              </w:rPr>
              <w:t xml:space="preserve">Клиника </w:t>
            </w:r>
            <w:r w:rsidRPr="00CC4354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EA4775" w:rsidRPr="00A2451D" w:rsidTr="009C0E5D">
        <w:tc>
          <w:tcPr>
            <w:tcW w:w="1649" w:type="dxa"/>
            <w:vAlign w:val="center"/>
          </w:tcPr>
          <w:p w:rsidR="00EA4775" w:rsidRPr="00A2451D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05.04-13.04</w:t>
            </w:r>
          </w:p>
        </w:tc>
        <w:tc>
          <w:tcPr>
            <w:tcW w:w="4671" w:type="dxa"/>
            <w:vAlign w:val="center"/>
          </w:tcPr>
          <w:p w:rsidR="00EA4775" w:rsidRPr="00A2451D" w:rsidRDefault="00EA4775" w:rsidP="009C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по выбору</w:t>
            </w:r>
          </w:p>
        </w:tc>
        <w:tc>
          <w:tcPr>
            <w:tcW w:w="1503" w:type="dxa"/>
          </w:tcPr>
          <w:p w:rsidR="00EA4775" w:rsidRDefault="00EA4775" w:rsidP="009C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Катаманова Елена Владимировна</w:t>
            </w:r>
          </w:p>
          <w:p w:rsidR="00EA4775" w:rsidRPr="00CC4354" w:rsidRDefault="00EA4775" w:rsidP="009C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Кудаева Ирина Валерьевна</w:t>
            </w:r>
          </w:p>
        </w:tc>
        <w:tc>
          <w:tcPr>
            <w:tcW w:w="1748" w:type="dxa"/>
            <w:vAlign w:val="center"/>
          </w:tcPr>
          <w:p w:rsidR="00EA4775" w:rsidRDefault="00EA4775" w:rsidP="009C0E5D">
            <w:r w:rsidRPr="00CC4354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EA4775" w:rsidRPr="00A2451D" w:rsidTr="009C0E5D">
        <w:tc>
          <w:tcPr>
            <w:tcW w:w="1649" w:type="dxa"/>
            <w:vAlign w:val="center"/>
          </w:tcPr>
          <w:p w:rsidR="00EA4775" w:rsidRDefault="00EA4775" w:rsidP="009C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14.04-19.04</w:t>
            </w:r>
          </w:p>
        </w:tc>
        <w:tc>
          <w:tcPr>
            <w:tcW w:w="4671" w:type="dxa"/>
            <w:vAlign w:val="center"/>
          </w:tcPr>
          <w:p w:rsidR="00EA4775" w:rsidRDefault="00EA4775" w:rsidP="009C0E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1503" w:type="dxa"/>
          </w:tcPr>
          <w:p w:rsidR="00EA4775" w:rsidRPr="00CC4354" w:rsidRDefault="00EA4775" w:rsidP="009C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Ольга Георгиевна</w:t>
            </w:r>
          </w:p>
        </w:tc>
        <w:tc>
          <w:tcPr>
            <w:tcW w:w="1748" w:type="dxa"/>
            <w:vAlign w:val="center"/>
          </w:tcPr>
          <w:p w:rsidR="00EA4775" w:rsidRPr="00CC4354" w:rsidRDefault="00EA4775" w:rsidP="009C0E5D">
            <w:pPr>
              <w:rPr>
                <w:rFonts w:ascii="Times New Roman" w:hAnsi="Times New Roman" w:cs="Times New Roman"/>
              </w:rPr>
            </w:pPr>
            <w:r w:rsidRPr="00CC4354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EA4775" w:rsidRPr="00A2451D" w:rsidTr="009C0E5D">
        <w:tc>
          <w:tcPr>
            <w:tcW w:w="1649" w:type="dxa"/>
            <w:vAlign w:val="center"/>
          </w:tcPr>
          <w:p w:rsidR="00EA4775" w:rsidRPr="00A2451D" w:rsidRDefault="00EA4775" w:rsidP="00D80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</w:t>
            </w:r>
            <w:r w:rsidR="00D808F2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671" w:type="dxa"/>
            <w:vAlign w:val="center"/>
          </w:tcPr>
          <w:p w:rsidR="00EA4775" w:rsidRPr="00A2451D" w:rsidRDefault="00EA4775" w:rsidP="009C0E5D">
            <w:pPr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клиническая (базовая)</w:t>
            </w:r>
          </w:p>
        </w:tc>
        <w:tc>
          <w:tcPr>
            <w:tcW w:w="1503" w:type="dxa"/>
          </w:tcPr>
          <w:p w:rsidR="00EA4775" w:rsidRPr="00CC4354" w:rsidRDefault="00EA4775" w:rsidP="009C0E5D">
            <w:pPr>
              <w:rPr>
                <w:rFonts w:ascii="Times New Roman" w:hAnsi="Times New Roman" w:cs="Times New Roman"/>
              </w:rPr>
            </w:pPr>
            <w:r w:rsidRPr="00182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Кудаева Ирина Валерьевна</w:t>
            </w:r>
          </w:p>
        </w:tc>
        <w:tc>
          <w:tcPr>
            <w:tcW w:w="1748" w:type="dxa"/>
            <w:vAlign w:val="center"/>
          </w:tcPr>
          <w:p w:rsidR="00EA4775" w:rsidRDefault="00EA4775" w:rsidP="009C0E5D">
            <w:r w:rsidRPr="00CC4354">
              <w:rPr>
                <w:rFonts w:ascii="Times New Roman" w:hAnsi="Times New Roman" w:cs="Times New Roman"/>
              </w:rPr>
              <w:t>ФГБНУ ВСИМЭИ</w:t>
            </w:r>
          </w:p>
        </w:tc>
      </w:tr>
    </w:tbl>
    <w:p w:rsidR="005C01A5" w:rsidRDefault="005C01A5"/>
    <w:sectPr w:rsidR="005C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75"/>
    <w:rsid w:val="005C01A5"/>
    <w:rsid w:val="00D808F2"/>
    <w:rsid w:val="00EA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2024-02-27T07:04:00Z</dcterms:created>
  <dcterms:modified xsi:type="dcterms:W3CDTF">2024-02-27T07:48:00Z</dcterms:modified>
</cp:coreProperties>
</file>